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B04" w:rsidRPr="00402BDC" w:rsidRDefault="00D44DF0" w:rsidP="00D44DF0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</w:t>
      </w:r>
      <w:r w:rsidRPr="00402BDC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5E7B04" w:rsidRPr="00402BDC">
        <w:rPr>
          <w:rFonts w:ascii="Times New Roman" w:hAnsi="Times New Roman" w:cs="Times New Roman"/>
          <w:sz w:val="28"/>
          <w:szCs w:val="28"/>
        </w:rPr>
        <w:t>5</w:t>
      </w:r>
    </w:p>
    <w:p w:rsidR="003B40BF" w:rsidRPr="00402BDC" w:rsidRDefault="003B40BF" w:rsidP="00D44DF0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402B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402BD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02BDC">
        <w:rPr>
          <w:rFonts w:ascii="Times New Roman" w:hAnsi="Times New Roman" w:cs="Times New Roman"/>
          <w:sz w:val="28"/>
          <w:szCs w:val="28"/>
        </w:rPr>
        <w:t>к коллективному договору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40"/>
        <w:gridCol w:w="4815"/>
      </w:tblGrid>
      <w:tr w:rsidR="00402BDC" w:rsidTr="00A25D81">
        <w:tc>
          <w:tcPr>
            <w:tcW w:w="4791" w:type="dxa"/>
          </w:tcPr>
          <w:p w:rsidR="00402BDC" w:rsidRDefault="00402BDC" w:rsidP="00A25D81">
            <w:pPr>
              <w:pStyle w:val="ConsTitle"/>
              <w:widowControl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«Согласовано»</w:t>
            </w:r>
          </w:p>
          <w:p w:rsidR="00402BDC" w:rsidRDefault="00402BDC" w:rsidP="00A25D81">
            <w:pPr>
              <w:pStyle w:val="ConsTitle"/>
              <w:widowControl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Председатель </w:t>
            </w:r>
            <w:proofErr w:type="gramStart"/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первичной 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br/>
              <w:t>профсоюзной</w:t>
            </w:r>
            <w:proofErr w:type="gramEnd"/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организации                                            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br/>
              <w:t xml:space="preserve">С.А.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Паринова</w:t>
            </w:r>
            <w:proofErr w:type="spellEnd"/>
          </w:p>
          <w:p w:rsidR="00402BDC" w:rsidRDefault="00402BDC" w:rsidP="00A25D81">
            <w:pPr>
              <w:pStyle w:val="ConsTitle"/>
              <w:widowControl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402BDC" w:rsidRDefault="00402BDC" w:rsidP="00A25D81">
            <w:pPr>
              <w:pStyle w:val="ConsTitle"/>
              <w:widowControl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«27» октября </w:t>
            </w:r>
            <w:proofErr w:type="gramStart"/>
            <w:r>
              <w:rPr>
                <w:rFonts w:ascii="Times New Roman" w:hAnsi="Times New Roman"/>
                <w:b w:val="0"/>
                <w:sz w:val="28"/>
                <w:szCs w:val="28"/>
              </w:rPr>
              <w:t>2017  года</w:t>
            </w:r>
            <w:proofErr w:type="gramEnd"/>
          </w:p>
        </w:tc>
        <w:tc>
          <w:tcPr>
            <w:tcW w:w="5063" w:type="dxa"/>
          </w:tcPr>
          <w:p w:rsidR="00402BDC" w:rsidRDefault="00402BDC" w:rsidP="00A25D81">
            <w:pPr>
              <w:pStyle w:val="ConsTitle"/>
              <w:widowControl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«УТВЕРЖДАЮ»</w:t>
            </w:r>
          </w:p>
          <w:p w:rsidR="00402BDC" w:rsidRDefault="00402BDC" w:rsidP="00A25D81">
            <w:pPr>
              <w:pStyle w:val="ConsTitle"/>
              <w:widowControl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 w:val="0"/>
                <w:sz w:val="28"/>
                <w:szCs w:val="28"/>
              </w:rPr>
              <w:t>Директор  МБОУСОШ</w:t>
            </w:r>
            <w:proofErr w:type="gramEnd"/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№31</w:t>
            </w:r>
          </w:p>
          <w:p w:rsidR="00402BDC" w:rsidRDefault="00402BDC" w:rsidP="00A25D81">
            <w:pPr>
              <w:pStyle w:val="ConsTitle"/>
              <w:widowControl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Копылов В.А.                                                     </w:t>
            </w:r>
          </w:p>
          <w:p w:rsidR="00402BDC" w:rsidRDefault="00402BDC" w:rsidP="00A25D81">
            <w:pPr>
              <w:pStyle w:val="ConsTitle"/>
              <w:widowControl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402BDC" w:rsidRDefault="00402BDC" w:rsidP="00A25D81">
            <w:pPr>
              <w:pStyle w:val="ConsTitle"/>
              <w:widowControl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                  «27» октября </w:t>
            </w:r>
            <w:proofErr w:type="gramStart"/>
            <w:r>
              <w:rPr>
                <w:rFonts w:ascii="Times New Roman" w:hAnsi="Times New Roman"/>
                <w:b w:val="0"/>
                <w:sz w:val="28"/>
                <w:szCs w:val="28"/>
              </w:rPr>
              <w:t>2017  года</w:t>
            </w:r>
            <w:proofErr w:type="gramEnd"/>
          </w:p>
          <w:p w:rsidR="00402BDC" w:rsidRDefault="00402BDC" w:rsidP="00A25D81">
            <w:pPr>
              <w:pStyle w:val="ConsTitle"/>
              <w:widowControl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</w:tbl>
    <w:p w:rsidR="00402BDC" w:rsidRDefault="00402BDC" w:rsidP="00D44DF0">
      <w:pPr>
        <w:jc w:val="center"/>
        <w:rPr>
          <w:b/>
          <w:sz w:val="28"/>
          <w:szCs w:val="28"/>
        </w:rPr>
      </w:pPr>
    </w:p>
    <w:p w:rsidR="00D44DF0" w:rsidRPr="00402BDC" w:rsidRDefault="00D44DF0" w:rsidP="00D44D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02BDC">
        <w:rPr>
          <w:rFonts w:ascii="Times New Roman" w:hAnsi="Times New Roman" w:cs="Times New Roman"/>
          <w:b/>
          <w:sz w:val="28"/>
          <w:szCs w:val="28"/>
        </w:rPr>
        <w:t>Перечень профессий и должностей, работники которых имеют право на бесплатное получение специальной одежды и других СИЗ</w:t>
      </w:r>
    </w:p>
    <w:bookmarkEnd w:id="0"/>
    <w:p w:rsidR="00D44DF0" w:rsidRDefault="00D44DF0" w:rsidP="00D44DF0">
      <w:pPr>
        <w:jc w:val="center"/>
        <w:rPr>
          <w:b/>
          <w:sz w:val="28"/>
          <w:szCs w:val="2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2"/>
        <w:gridCol w:w="2080"/>
        <w:gridCol w:w="4536"/>
        <w:gridCol w:w="2126"/>
      </w:tblGrid>
      <w:tr w:rsidR="00D44DF0" w:rsidRPr="00F7457F" w:rsidTr="00D90B91">
        <w:tc>
          <w:tcPr>
            <w:tcW w:w="722" w:type="dxa"/>
            <w:vAlign w:val="center"/>
          </w:tcPr>
          <w:p w:rsidR="00D44DF0" w:rsidRPr="00F7457F" w:rsidRDefault="00D44DF0" w:rsidP="00D90B91">
            <w:pPr>
              <w:jc w:val="center"/>
              <w:rPr>
                <w:sz w:val="28"/>
                <w:szCs w:val="28"/>
              </w:rPr>
            </w:pPr>
            <w:r w:rsidRPr="00F7457F">
              <w:rPr>
                <w:sz w:val="28"/>
                <w:szCs w:val="28"/>
              </w:rPr>
              <w:t>№</w:t>
            </w:r>
          </w:p>
          <w:p w:rsidR="00D44DF0" w:rsidRPr="00F7457F" w:rsidRDefault="00D44DF0" w:rsidP="00D90B91">
            <w:pPr>
              <w:jc w:val="center"/>
              <w:rPr>
                <w:sz w:val="28"/>
                <w:szCs w:val="28"/>
              </w:rPr>
            </w:pPr>
            <w:r w:rsidRPr="00F7457F">
              <w:rPr>
                <w:sz w:val="28"/>
                <w:szCs w:val="28"/>
              </w:rPr>
              <w:t>п/п</w:t>
            </w:r>
          </w:p>
        </w:tc>
        <w:tc>
          <w:tcPr>
            <w:tcW w:w="2080" w:type="dxa"/>
            <w:vAlign w:val="center"/>
          </w:tcPr>
          <w:p w:rsidR="00D44DF0" w:rsidRPr="00F7457F" w:rsidRDefault="00D44DF0" w:rsidP="00D90B91">
            <w:pPr>
              <w:jc w:val="center"/>
              <w:rPr>
                <w:sz w:val="28"/>
                <w:szCs w:val="28"/>
              </w:rPr>
            </w:pPr>
            <w:r w:rsidRPr="00F7457F">
              <w:rPr>
                <w:sz w:val="28"/>
                <w:szCs w:val="28"/>
              </w:rPr>
              <w:t>Профессия или должность</w:t>
            </w:r>
          </w:p>
        </w:tc>
        <w:tc>
          <w:tcPr>
            <w:tcW w:w="4536" w:type="dxa"/>
            <w:vAlign w:val="center"/>
          </w:tcPr>
          <w:p w:rsidR="00D44DF0" w:rsidRPr="00F7457F" w:rsidRDefault="00D44DF0" w:rsidP="00D90B91">
            <w:pPr>
              <w:jc w:val="center"/>
              <w:rPr>
                <w:sz w:val="28"/>
                <w:szCs w:val="28"/>
              </w:rPr>
            </w:pPr>
            <w:r w:rsidRPr="00F7457F">
              <w:rPr>
                <w:sz w:val="28"/>
                <w:szCs w:val="28"/>
              </w:rPr>
              <w:t>Наименование ИСЗ</w:t>
            </w:r>
          </w:p>
        </w:tc>
        <w:tc>
          <w:tcPr>
            <w:tcW w:w="2126" w:type="dxa"/>
          </w:tcPr>
          <w:p w:rsidR="00D44DF0" w:rsidRPr="00F7457F" w:rsidRDefault="00D44DF0" w:rsidP="00D90B91">
            <w:pPr>
              <w:jc w:val="center"/>
              <w:rPr>
                <w:sz w:val="28"/>
                <w:szCs w:val="28"/>
              </w:rPr>
            </w:pPr>
            <w:r w:rsidRPr="00F7457F">
              <w:rPr>
                <w:sz w:val="28"/>
                <w:szCs w:val="28"/>
              </w:rPr>
              <w:t>Нормы выдачи на год</w:t>
            </w:r>
          </w:p>
        </w:tc>
      </w:tr>
      <w:tr w:rsidR="00D44DF0" w:rsidRPr="00F7457F" w:rsidTr="00D90B91">
        <w:tc>
          <w:tcPr>
            <w:tcW w:w="722" w:type="dxa"/>
          </w:tcPr>
          <w:p w:rsidR="00D44DF0" w:rsidRPr="00F7457F" w:rsidRDefault="00D44DF0" w:rsidP="00D90B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80" w:type="dxa"/>
          </w:tcPr>
          <w:p w:rsidR="00D44DF0" w:rsidRPr="00F7457F" w:rsidRDefault="00D44DF0" w:rsidP="00D90B91">
            <w:pPr>
              <w:rPr>
                <w:sz w:val="28"/>
                <w:szCs w:val="28"/>
              </w:rPr>
            </w:pPr>
            <w:r w:rsidRPr="00F7457F">
              <w:rPr>
                <w:sz w:val="28"/>
                <w:szCs w:val="28"/>
              </w:rPr>
              <w:t>Дворник</w:t>
            </w:r>
          </w:p>
        </w:tc>
        <w:tc>
          <w:tcPr>
            <w:tcW w:w="4536" w:type="dxa"/>
          </w:tcPr>
          <w:p w:rsidR="00D44DF0" w:rsidRPr="00F7457F" w:rsidRDefault="00D44DF0" w:rsidP="00D44DF0">
            <w:pPr>
              <w:numPr>
                <w:ilvl w:val="0"/>
                <w:numId w:val="1"/>
              </w:numPr>
              <w:spacing w:after="0" w:line="240" w:lineRule="auto"/>
              <w:ind w:left="58" w:firstLine="0"/>
              <w:rPr>
                <w:sz w:val="28"/>
                <w:szCs w:val="28"/>
              </w:rPr>
            </w:pPr>
            <w:r w:rsidRPr="00F7457F">
              <w:rPr>
                <w:sz w:val="28"/>
                <w:szCs w:val="28"/>
              </w:rPr>
              <w:t>Костюм хлопчатобумажный для защиты от общих производственных загрязнений или костюм из смешанных тканей для защиты от общих производственных загрязнений и механических воздействий.</w:t>
            </w:r>
          </w:p>
          <w:p w:rsidR="00D44DF0" w:rsidRPr="00F7457F" w:rsidRDefault="00D44DF0" w:rsidP="00D44DF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F7457F">
              <w:rPr>
                <w:sz w:val="28"/>
                <w:szCs w:val="28"/>
              </w:rPr>
              <w:t xml:space="preserve">Фартук </w:t>
            </w:r>
            <w:r w:rsidR="00CC62B3">
              <w:rPr>
                <w:sz w:val="28"/>
                <w:szCs w:val="28"/>
              </w:rPr>
              <w:t>из полимерных материалов</w:t>
            </w:r>
          </w:p>
          <w:p w:rsidR="00D44DF0" w:rsidRDefault="00D44DF0" w:rsidP="00D44DF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F7457F">
              <w:rPr>
                <w:sz w:val="28"/>
                <w:szCs w:val="28"/>
              </w:rPr>
              <w:t>Сапоги резиновые</w:t>
            </w:r>
            <w:r w:rsidR="00CC62B3">
              <w:rPr>
                <w:sz w:val="28"/>
                <w:szCs w:val="28"/>
              </w:rPr>
              <w:t xml:space="preserve"> с </w:t>
            </w:r>
            <w:proofErr w:type="gramStart"/>
            <w:r w:rsidR="00CC62B3">
              <w:rPr>
                <w:sz w:val="28"/>
                <w:szCs w:val="28"/>
              </w:rPr>
              <w:t xml:space="preserve">защитным </w:t>
            </w:r>
            <w:r w:rsidR="00FF20AA">
              <w:rPr>
                <w:sz w:val="28"/>
                <w:szCs w:val="28"/>
              </w:rPr>
              <w:t xml:space="preserve"> </w:t>
            </w:r>
            <w:proofErr w:type="spellStart"/>
            <w:r w:rsidR="00CC62B3">
              <w:rPr>
                <w:sz w:val="28"/>
                <w:szCs w:val="28"/>
              </w:rPr>
              <w:t>подноском</w:t>
            </w:r>
            <w:proofErr w:type="spellEnd"/>
            <w:proofErr w:type="gramEnd"/>
            <w:r w:rsidR="00FF20AA">
              <w:rPr>
                <w:sz w:val="28"/>
                <w:szCs w:val="28"/>
              </w:rPr>
              <w:t>.</w:t>
            </w:r>
          </w:p>
          <w:p w:rsidR="00CC62B3" w:rsidRPr="00F7457F" w:rsidRDefault="00CC62B3" w:rsidP="00D44DF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Перчатки с </w:t>
            </w:r>
            <w:r w:rsidR="00F22EBB">
              <w:rPr>
                <w:sz w:val="28"/>
                <w:szCs w:val="28"/>
              </w:rPr>
              <w:t>полимерным покрытием</w:t>
            </w:r>
          </w:p>
        </w:tc>
        <w:tc>
          <w:tcPr>
            <w:tcW w:w="2126" w:type="dxa"/>
          </w:tcPr>
          <w:p w:rsidR="00D44DF0" w:rsidRPr="00F7457F" w:rsidRDefault="00D44DF0" w:rsidP="00D90B91">
            <w:pPr>
              <w:jc w:val="center"/>
              <w:rPr>
                <w:sz w:val="28"/>
                <w:szCs w:val="28"/>
              </w:rPr>
            </w:pPr>
            <w:r w:rsidRPr="00F7457F">
              <w:rPr>
                <w:sz w:val="28"/>
                <w:szCs w:val="28"/>
              </w:rPr>
              <w:t>1</w:t>
            </w:r>
          </w:p>
          <w:p w:rsidR="00D44DF0" w:rsidRPr="00F7457F" w:rsidRDefault="00D44DF0" w:rsidP="00D90B91">
            <w:pPr>
              <w:jc w:val="center"/>
              <w:rPr>
                <w:sz w:val="28"/>
                <w:szCs w:val="28"/>
              </w:rPr>
            </w:pPr>
          </w:p>
          <w:p w:rsidR="00D44DF0" w:rsidRPr="00F7457F" w:rsidRDefault="00D44DF0" w:rsidP="00D90B91">
            <w:pPr>
              <w:jc w:val="center"/>
              <w:rPr>
                <w:sz w:val="28"/>
                <w:szCs w:val="28"/>
              </w:rPr>
            </w:pPr>
          </w:p>
          <w:p w:rsidR="00D44DF0" w:rsidRPr="00F7457F" w:rsidRDefault="00D44DF0" w:rsidP="00D90B91">
            <w:pPr>
              <w:jc w:val="center"/>
              <w:rPr>
                <w:sz w:val="28"/>
                <w:szCs w:val="28"/>
              </w:rPr>
            </w:pPr>
          </w:p>
          <w:p w:rsidR="00D44DF0" w:rsidRPr="00F7457F" w:rsidRDefault="00CC62B3" w:rsidP="00F22E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D44DF0" w:rsidRPr="00F7457F" w:rsidRDefault="00D44DF0" w:rsidP="00D90B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1пара </w:t>
            </w:r>
          </w:p>
          <w:p w:rsidR="00D44DF0" w:rsidRPr="00F7457F" w:rsidRDefault="00D44DF0" w:rsidP="00D90B91">
            <w:pPr>
              <w:jc w:val="center"/>
              <w:rPr>
                <w:sz w:val="28"/>
                <w:szCs w:val="28"/>
              </w:rPr>
            </w:pPr>
          </w:p>
          <w:p w:rsidR="00D44DF0" w:rsidRPr="00F7457F" w:rsidRDefault="00F22EBB" w:rsidP="00D90B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6 пар</w:t>
            </w:r>
          </w:p>
        </w:tc>
      </w:tr>
      <w:tr w:rsidR="00D44DF0" w:rsidRPr="00F7457F" w:rsidTr="00D90B91">
        <w:tc>
          <w:tcPr>
            <w:tcW w:w="722" w:type="dxa"/>
          </w:tcPr>
          <w:p w:rsidR="00D44DF0" w:rsidRPr="00F7457F" w:rsidRDefault="00D44DF0" w:rsidP="00D90B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80" w:type="dxa"/>
          </w:tcPr>
          <w:p w:rsidR="00D44DF0" w:rsidRPr="00F7457F" w:rsidRDefault="00D44DF0" w:rsidP="00D90B91">
            <w:pPr>
              <w:rPr>
                <w:sz w:val="28"/>
                <w:szCs w:val="28"/>
              </w:rPr>
            </w:pPr>
            <w:r w:rsidRPr="00F7457F">
              <w:rPr>
                <w:sz w:val="28"/>
                <w:szCs w:val="28"/>
              </w:rPr>
              <w:t>Рабочий по комплексному обслуживанию и ремонту зданий</w:t>
            </w:r>
          </w:p>
        </w:tc>
        <w:tc>
          <w:tcPr>
            <w:tcW w:w="4536" w:type="dxa"/>
          </w:tcPr>
          <w:p w:rsidR="00D44DF0" w:rsidRDefault="00D44DF0" w:rsidP="00D44DF0">
            <w:pPr>
              <w:numPr>
                <w:ilvl w:val="0"/>
                <w:numId w:val="2"/>
              </w:numPr>
              <w:spacing w:after="0" w:line="240" w:lineRule="auto"/>
              <w:ind w:left="33" w:firstLine="0"/>
              <w:rPr>
                <w:sz w:val="28"/>
                <w:szCs w:val="28"/>
              </w:rPr>
            </w:pPr>
            <w:r w:rsidRPr="00F7457F">
              <w:rPr>
                <w:sz w:val="28"/>
                <w:szCs w:val="28"/>
              </w:rPr>
              <w:t>Костюм брезентовый или костюм хлопчатобумажный для защиты от общих производственных загрязнений и механических воздействий.</w:t>
            </w:r>
          </w:p>
          <w:p w:rsidR="00D44DF0" w:rsidRPr="00F7457F" w:rsidRDefault="00D44DF0" w:rsidP="00D90B91">
            <w:pPr>
              <w:spacing w:after="0" w:line="240" w:lineRule="auto"/>
              <w:ind w:left="33"/>
              <w:rPr>
                <w:sz w:val="28"/>
                <w:szCs w:val="28"/>
              </w:rPr>
            </w:pPr>
          </w:p>
          <w:p w:rsidR="00D44DF0" w:rsidRPr="00F7457F" w:rsidRDefault="00D44DF0" w:rsidP="00D44DF0">
            <w:pPr>
              <w:numPr>
                <w:ilvl w:val="0"/>
                <w:numId w:val="2"/>
              </w:numPr>
              <w:spacing w:after="0" w:line="240" w:lineRule="auto"/>
              <w:ind w:left="33" w:firstLine="0"/>
              <w:rPr>
                <w:sz w:val="28"/>
                <w:szCs w:val="28"/>
              </w:rPr>
            </w:pPr>
            <w:r w:rsidRPr="00F7457F">
              <w:rPr>
                <w:sz w:val="28"/>
                <w:szCs w:val="28"/>
              </w:rPr>
              <w:t>Сапоги резиновые</w:t>
            </w:r>
            <w:r w:rsidR="00F22EBB">
              <w:rPr>
                <w:sz w:val="28"/>
                <w:szCs w:val="28"/>
              </w:rPr>
              <w:t xml:space="preserve"> с защитным </w:t>
            </w:r>
            <w:proofErr w:type="spellStart"/>
            <w:r w:rsidR="00F22EBB">
              <w:rPr>
                <w:sz w:val="28"/>
                <w:szCs w:val="28"/>
              </w:rPr>
              <w:t>подноском</w:t>
            </w:r>
            <w:proofErr w:type="spellEnd"/>
            <w:r w:rsidRPr="00F7457F">
              <w:rPr>
                <w:sz w:val="28"/>
                <w:szCs w:val="28"/>
              </w:rPr>
              <w:t>.</w:t>
            </w:r>
          </w:p>
          <w:p w:rsidR="00D44DF0" w:rsidRPr="00F7457F" w:rsidRDefault="00A205B4" w:rsidP="00D44DF0">
            <w:pPr>
              <w:numPr>
                <w:ilvl w:val="0"/>
                <w:numId w:val="2"/>
              </w:numPr>
              <w:spacing w:after="0" w:line="240" w:lineRule="auto"/>
              <w:ind w:left="33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</w:t>
            </w:r>
            <w:r w:rsidR="00D44DF0" w:rsidRPr="00F7457F">
              <w:rPr>
                <w:sz w:val="28"/>
                <w:szCs w:val="28"/>
              </w:rPr>
              <w:t>ерчатки с полимерным покрытием</w:t>
            </w:r>
            <w:r>
              <w:rPr>
                <w:sz w:val="28"/>
                <w:szCs w:val="28"/>
              </w:rPr>
              <w:t xml:space="preserve"> или резиновые перчатки</w:t>
            </w:r>
            <w:r w:rsidR="00D44DF0" w:rsidRPr="00F7457F">
              <w:rPr>
                <w:sz w:val="28"/>
                <w:szCs w:val="28"/>
              </w:rPr>
              <w:t>.</w:t>
            </w:r>
          </w:p>
          <w:p w:rsidR="00D44DF0" w:rsidRDefault="00D44DF0" w:rsidP="00D90B91">
            <w:pPr>
              <w:spacing w:after="0" w:line="240" w:lineRule="auto"/>
              <w:ind w:left="33"/>
              <w:rPr>
                <w:sz w:val="28"/>
                <w:szCs w:val="28"/>
              </w:rPr>
            </w:pPr>
          </w:p>
          <w:p w:rsidR="008C6C2F" w:rsidRPr="00FC3EDF" w:rsidRDefault="00A205B4" w:rsidP="00FC3EDF">
            <w:pPr>
              <w:numPr>
                <w:ilvl w:val="0"/>
                <w:numId w:val="2"/>
              </w:numPr>
              <w:spacing w:after="0" w:line="240" w:lineRule="auto"/>
              <w:ind w:left="33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Щиток лицевой или защитные очки.</w:t>
            </w:r>
          </w:p>
          <w:p w:rsidR="008C6C2F" w:rsidRPr="008C6C2F" w:rsidRDefault="008C6C2F" w:rsidP="008C6C2F">
            <w:pPr>
              <w:numPr>
                <w:ilvl w:val="0"/>
                <w:numId w:val="2"/>
              </w:numPr>
              <w:spacing w:after="0" w:line="240" w:lineRule="auto"/>
              <w:ind w:left="33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индивидуальной защиты</w:t>
            </w:r>
          </w:p>
        </w:tc>
        <w:tc>
          <w:tcPr>
            <w:tcW w:w="2126" w:type="dxa"/>
          </w:tcPr>
          <w:p w:rsidR="00D44DF0" w:rsidRPr="00F7457F" w:rsidRDefault="00D44DF0" w:rsidP="00D90B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  <w:p w:rsidR="00D44DF0" w:rsidRPr="00F7457F" w:rsidRDefault="00D44DF0" w:rsidP="00D90B91">
            <w:pPr>
              <w:jc w:val="center"/>
              <w:rPr>
                <w:sz w:val="28"/>
                <w:szCs w:val="28"/>
              </w:rPr>
            </w:pPr>
          </w:p>
          <w:p w:rsidR="00D44DF0" w:rsidRPr="00F7457F" w:rsidRDefault="00D44DF0" w:rsidP="00D90B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</w:p>
          <w:p w:rsidR="00D44DF0" w:rsidRPr="00F7457F" w:rsidRDefault="00D44DF0" w:rsidP="00D90B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C3EDF">
              <w:rPr>
                <w:sz w:val="28"/>
                <w:szCs w:val="28"/>
              </w:rPr>
              <w:t xml:space="preserve"> пара</w:t>
            </w:r>
          </w:p>
          <w:p w:rsidR="00D44DF0" w:rsidRPr="00F7457F" w:rsidRDefault="00D44DF0" w:rsidP="00D90B91">
            <w:pPr>
              <w:jc w:val="center"/>
              <w:rPr>
                <w:sz w:val="28"/>
                <w:szCs w:val="28"/>
              </w:rPr>
            </w:pPr>
          </w:p>
          <w:p w:rsidR="00D44DF0" w:rsidRDefault="00D44DF0" w:rsidP="00FC3E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 пар</w:t>
            </w:r>
          </w:p>
          <w:p w:rsidR="008C6C2F" w:rsidRDefault="00A205B4" w:rsidP="00FC3E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износа</w:t>
            </w:r>
          </w:p>
          <w:p w:rsidR="008C6C2F" w:rsidRPr="00F7457F" w:rsidRDefault="008C6C2F" w:rsidP="008C6C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износа</w:t>
            </w:r>
          </w:p>
        </w:tc>
      </w:tr>
      <w:tr w:rsidR="00D44DF0" w:rsidRPr="00F7457F" w:rsidTr="00D90B91">
        <w:tc>
          <w:tcPr>
            <w:tcW w:w="722" w:type="dxa"/>
          </w:tcPr>
          <w:p w:rsidR="00D44DF0" w:rsidRPr="00F7457F" w:rsidRDefault="00D44DF0" w:rsidP="00D90B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080" w:type="dxa"/>
          </w:tcPr>
          <w:p w:rsidR="00D44DF0" w:rsidRPr="00F7457F" w:rsidRDefault="00D44DF0" w:rsidP="00D90B91">
            <w:pPr>
              <w:rPr>
                <w:sz w:val="28"/>
                <w:szCs w:val="28"/>
              </w:rPr>
            </w:pPr>
            <w:r w:rsidRPr="00F7457F">
              <w:rPr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4536" w:type="dxa"/>
          </w:tcPr>
          <w:p w:rsidR="00D44DF0" w:rsidRPr="00F7457F" w:rsidRDefault="00143BFC" w:rsidP="00D44DF0">
            <w:pPr>
              <w:numPr>
                <w:ilvl w:val="0"/>
                <w:numId w:val="3"/>
              </w:numPr>
              <w:spacing w:after="0" w:line="240" w:lineRule="auto"/>
              <w:rPr>
                <w:sz w:val="28"/>
                <w:szCs w:val="28"/>
              </w:rPr>
            </w:pPr>
            <w:r w:rsidRPr="00F7457F">
              <w:rPr>
                <w:sz w:val="28"/>
                <w:szCs w:val="28"/>
              </w:rPr>
              <w:t>Костюм хлопчатобумажный для защиты от общих производственных загрязнений или костюм из смешанных тканей для защиты от общих производственных загрязнений и механических воздействий</w:t>
            </w:r>
            <w:r w:rsidR="00D44DF0" w:rsidRPr="00F7457F">
              <w:rPr>
                <w:sz w:val="28"/>
                <w:szCs w:val="28"/>
              </w:rPr>
              <w:t>.</w:t>
            </w:r>
          </w:p>
          <w:p w:rsidR="00D44DF0" w:rsidRDefault="00D44DF0" w:rsidP="00D44DF0">
            <w:pPr>
              <w:numPr>
                <w:ilvl w:val="0"/>
                <w:numId w:val="3"/>
              </w:numPr>
              <w:spacing w:after="0" w:line="240" w:lineRule="auto"/>
              <w:rPr>
                <w:sz w:val="28"/>
                <w:szCs w:val="28"/>
              </w:rPr>
            </w:pPr>
            <w:r w:rsidRPr="00F7457F">
              <w:rPr>
                <w:sz w:val="28"/>
                <w:szCs w:val="28"/>
              </w:rPr>
              <w:t>Рукавицы комбинированные или перчатки с полимерным покрытием.</w:t>
            </w:r>
          </w:p>
          <w:p w:rsidR="007B4AAE" w:rsidRPr="00F7457F" w:rsidRDefault="007B4AAE" w:rsidP="00D44DF0">
            <w:pPr>
              <w:numPr>
                <w:ilvl w:val="0"/>
                <w:numId w:val="3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Резиновые перчатки или перчатки из полимерных материалов</w:t>
            </w:r>
          </w:p>
          <w:p w:rsidR="00D44DF0" w:rsidRPr="00F7457F" w:rsidRDefault="00D44DF0" w:rsidP="00D90B91">
            <w:pPr>
              <w:ind w:left="393"/>
              <w:rPr>
                <w:sz w:val="28"/>
                <w:szCs w:val="28"/>
              </w:rPr>
            </w:pPr>
          </w:p>
          <w:p w:rsidR="00D44DF0" w:rsidRPr="00F7457F" w:rsidRDefault="00D44DF0" w:rsidP="007B4AA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D44DF0" w:rsidRPr="00F7457F" w:rsidRDefault="00D44DF0" w:rsidP="00D90B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D44DF0" w:rsidRPr="00F7457F" w:rsidRDefault="00D44DF0" w:rsidP="00D90B91">
            <w:pPr>
              <w:jc w:val="center"/>
              <w:rPr>
                <w:sz w:val="28"/>
                <w:szCs w:val="28"/>
              </w:rPr>
            </w:pPr>
          </w:p>
          <w:p w:rsidR="00D44DF0" w:rsidRPr="00F7457F" w:rsidRDefault="00D44DF0" w:rsidP="007B4AAE">
            <w:pPr>
              <w:rPr>
                <w:sz w:val="28"/>
                <w:szCs w:val="28"/>
              </w:rPr>
            </w:pPr>
          </w:p>
          <w:p w:rsidR="00D44DF0" w:rsidRPr="00F7457F" w:rsidRDefault="00D44DF0" w:rsidP="00D90B91">
            <w:pPr>
              <w:jc w:val="center"/>
              <w:rPr>
                <w:sz w:val="28"/>
                <w:szCs w:val="28"/>
              </w:rPr>
            </w:pPr>
          </w:p>
          <w:p w:rsidR="00D44DF0" w:rsidRPr="00F7457F" w:rsidRDefault="007B4AAE" w:rsidP="00D90B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44DF0">
              <w:rPr>
                <w:sz w:val="28"/>
                <w:szCs w:val="28"/>
              </w:rPr>
              <w:t xml:space="preserve"> пар</w:t>
            </w:r>
          </w:p>
          <w:p w:rsidR="007B4AAE" w:rsidRDefault="007B4AAE" w:rsidP="007B4AAE">
            <w:pPr>
              <w:rPr>
                <w:sz w:val="28"/>
                <w:szCs w:val="28"/>
              </w:rPr>
            </w:pPr>
          </w:p>
          <w:p w:rsidR="007B4AAE" w:rsidRPr="00F7457F" w:rsidRDefault="007B4AAE" w:rsidP="007B4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12 пар</w:t>
            </w:r>
          </w:p>
        </w:tc>
      </w:tr>
    </w:tbl>
    <w:p w:rsidR="00D44DF0" w:rsidRPr="003C5D08" w:rsidRDefault="00D44DF0" w:rsidP="00D44DF0">
      <w:pPr>
        <w:jc w:val="center"/>
        <w:rPr>
          <w:b/>
          <w:sz w:val="28"/>
          <w:szCs w:val="28"/>
        </w:rPr>
      </w:pPr>
    </w:p>
    <w:p w:rsidR="00D44DF0" w:rsidRDefault="00D44DF0" w:rsidP="00D44DF0">
      <w:pPr>
        <w:jc w:val="center"/>
        <w:rPr>
          <w:b/>
          <w:sz w:val="28"/>
          <w:szCs w:val="28"/>
        </w:rPr>
      </w:pPr>
    </w:p>
    <w:p w:rsidR="00D44DF0" w:rsidRDefault="00D44DF0" w:rsidP="00D44DF0">
      <w:pPr>
        <w:jc w:val="center"/>
        <w:rPr>
          <w:b/>
          <w:sz w:val="28"/>
          <w:szCs w:val="28"/>
        </w:rPr>
      </w:pPr>
    </w:p>
    <w:p w:rsidR="00D44DF0" w:rsidRDefault="00D44DF0" w:rsidP="00D44DF0">
      <w:pPr>
        <w:jc w:val="center"/>
        <w:rPr>
          <w:b/>
          <w:sz w:val="28"/>
          <w:szCs w:val="28"/>
        </w:rPr>
      </w:pPr>
    </w:p>
    <w:p w:rsidR="00796473" w:rsidRDefault="00796473"/>
    <w:sectPr w:rsidR="00796473" w:rsidSect="00672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7354AB"/>
    <w:multiLevelType w:val="hybridMultilevel"/>
    <w:tmpl w:val="06FC5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1C3373"/>
    <w:multiLevelType w:val="hybridMultilevel"/>
    <w:tmpl w:val="6AE42424"/>
    <w:lvl w:ilvl="0" w:tplc="75CC9E0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657223E1"/>
    <w:multiLevelType w:val="hybridMultilevel"/>
    <w:tmpl w:val="F5008F78"/>
    <w:lvl w:ilvl="0" w:tplc="88408D66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">
    <w:nsid w:val="69EE2BB3"/>
    <w:multiLevelType w:val="hybridMultilevel"/>
    <w:tmpl w:val="B72EE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DF0"/>
    <w:rsid w:val="000E7AF3"/>
    <w:rsid w:val="00143BFC"/>
    <w:rsid w:val="001615C0"/>
    <w:rsid w:val="002D6240"/>
    <w:rsid w:val="003B40BF"/>
    <w:rsid w:val="00402BDC"/>
    <w:rsid w:val="005955B4"/>
    <w:rsid w:val="005E7B04"/>
    <w:rsid w:val="00672B61"/>
    <w:rsid w:val="00796473"/>
    <w:rsid w:val="007B4AAE"/>
    <w:rsid w:val="008C6C2F"/>
    <w:rsid w:val="009E39A0"/>
    <w:rsid w:val="00A205B4"/>
    <w:rsid w:val="00A9783A"/>
    <w:rsid w:val="00B15986"/>
    <w:rsid w:val="00BE44DA"/>
    <w:rsid w:val="00CC62B3"/>
    <w:rsid w:val="00D44DF0"/>
    <w:rsid w:val="00D5583F"/>
    <w:rsid w:val="00D86C31"/>
    <w:rsid w:val="00F22EBB"/>
    <w:rsid w:val="00FC3EDF"/>
    <w:rsid w:val="00FF0FFC"/>
    <w:rsid w:val="00FF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086FA6-401D-411E-97EF-85B96A123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C2F"/>
    <w:pPr>
      <w:ind w:left="720"/>
      <w:contextualSpacing/>
    </w:pPr>
  </w:style>
  <w:style w:type="paragraph" w:customStyle="1" w:styleId="ConsTitle">
    <w:name w:val="ConsTitle"/>
    <w:rsid w:val="00402BDC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4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АктовыйЗал</dc:creator>
  <cp:keywords/>
  <dc:description/>
  <cp:lastModifiedBy>СЛАВИК СЛАВА</cp:lastModifiedBy>
  <cp:revision>2</cp:revision>
  <cp:lastPrinted>2017-11-22T08:54:00Z</cp:lastPrinted>
  <dcterms:created xsi:type="dcterms:W3CDTF">2018-11-21T13:04:00Z</dcterms:created>
  <dcterms:modified xsi:type="dcterms:W3CDTF">2018-11-21T13:04:00Z</dcterms:modified>
</cp:coreProperties>
</file>